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A4" w:rsidRPr="006F3790" w:rsidRDefault="00321CA4" w:rsidP="00321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3790">
        <w:rPr>
          <w:rFonts w:ascii="Times New Roman" w:hAnsi="Times New Roman" w:cs="Times New Roman"/>
          <w:b/>
          <w:sz w:val="24"/>
          <w:szCs w:val="24"/>
        </w:rPr>
        <w:t>Текст  выступления</w:t>
      </w:r>
      <w:proofErr w:type="gramEnd"/>
      <w:r w:rsidRPr="006F3790">
        <w:rPr>
          <w:rFonts w:ascii="Times New Roman" w:hAnsi="Times New Roman" w:cs="Times New Roman"/>
          <w:b/>
          <w:sz w:val="24"/>
          <w:szCs w:val="24"/>
        </w:rPr>
        <w:t xml:space="preserve"> на педагогической мастерской</w:t>
      </w:r>
    </w:p>
    <w:p w:rsidR="00321CA4" w:rsidRPr="006F3790" w:rsidRDefault="00321CA4" w:rsidP="00321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90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6F3790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321CA4" w:rsidRPr="006F3790" w:rsidRDefault="00321CA4" w:rsidP="00321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90"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 w:rsidRPr="006F3790">
        <w:rPr>
          <w:rFonts w:ascii="Times New Roman" w:hAnsi="Times New Roman" w:cs="Times New Roman"/>
          <w:sz w:val="24"/>
          <w:szCs w:val="24"/>
        </w:rPr>
        <w:t>: «</w:t>
      </w:r>
      <w:r w:rsidRPr="006F3790">
        <w:rPr>
          <w:rFonts w:ascii="Times New Roman" w:hAnsi="Times New Roman" w:cs="Times New Roman"/>
          <w:b/>
          <w:sz w:val="24"/>
          <w:szCs w:val="24"/>
        </w:rPr>
        <w:t>Технология групповой работы на уроках русского языка</w:t>
      </w:r>
      <w:r w:rsidRPr="006F3790">
        <w:rPr>
          <w:rFonts w:ascii="Times New Roman" w:hAnsi="Times New Roman" w:cs="Times New Roman"/>
          <w:sz w:val="24"/>
          <w:szCs w:val="24"/>
        </w:rPr>
        <w:t>»</w:t>
      </w:r>
    </w:p>
    <w:p w:rsidR="00321CA4" w:rsidRPr="006F3790" w:rsidRDefault="00321CA4" w:rsidP="00321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90">
        <w:rPr>
          <w:rFonts w:ascii="Times New Roman" w:hAnsi="Times New Roman" w:cs="Times New Roman"/>
          <w:b/>
          <w:i/>
          <w:sz w:val="24"/>
          <w:szCs w:val="24"/>
        </w:rPr>
        <w:t>ФИО выступающего, место работы, должность</w:t>
      </w:r>
      <w:r w:rsidRPr="006F3790">
        <w:rPr>
          <w:rFonts w:ascii="Times New Roman" w:hAnsi="Times New Roman" w:cs="Times New Roman"/>
          <w:sz w:val="24"/>
          <w:szCs w:val="24"/>
        </w:rPr>
        <w:t xml:space="preserve">: Черкасова Надежда Валентиновна, учитель начальных классов МБОУ Архангельская </w:t>
      </w:r>
      <w:proofErr w:type="gramStart"/>
      <w:r w:rsidRPr="006F3790">
        <w:rPr>
          <w:rFonts w:ascii="Times New Roman" w:hAnsi="Times New Roman" w:cs="Times New Roman"/>
          <w:sz w:val="24"/>
          <w:szCs w:val="24"/>
        </w:rPr>
        <w:t>СШ  Соловецких</w:t>
      </w:r>
      <w:proofErr w:type="gramEnd"/>
      <w:r w:rsidRPr="006F3790">
        <w:rPr>
          <w:rFonts w:ascii="Times New Roman" w:hAnsi="Times New Roman" w:cs="Times New Roman"/>
          <w:sz w:val="24"/>
          <w:szCs w:val="24"/>
        </w:rPr>
        <w:t xml:space="preserve"> юнг</w:t>
      </w:r>
    </w:p>
    <w:p w:rsidR="00321CA4" w:rsidRPr="006F3790" w:rsidRDefault="00321CA4" w:rsidP="00321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90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6F3790">
        <w:rPr>
          <w:rFonts w:ascii="Times New Roman" w:hAnsi="Times New Roman" w:cs="Times New Roman"/>
          <w:sz w:val="24"/>
          <w:szCs w:val="24"/>
        </w:rPr>
        <w:t>: 10 минут</w:t>
      </w:r>
    </w:p>
    <w:p w:rsidR="00321CA4" w:rsidRPr="006F3790" w:rsidRDefault="00321CA4" w:rsidP="00321C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790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приоритетной целью школьного образования становится формирование умения учиться, т. е. развитие способности ученика самостоятельно ставить учебные цели, проектировать пути их реализации, контролировать и оценивать свои достижения. Если коротко сформулировать задачу, которую ребёнок должен научиться ставить перед собой на протяжении всего курса обучения, она будет звучать так: учить себя!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человек должен уметь быстро ориентироваться в пространстве, быстро создать команду или войти в неё, то есть быть компетентным, прежде всего в плане общения. Задачей школы сегодня является воспитание личности, умеющего гибко адаптироваться к изменяющимся условиям жизни.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То, что дети могут сделать вместе сегодня, - завтра каждый из них сможет сделать самостоятельно. То, что дети могут сделать вместе сегодня, - завтра каждый из них сможет сделать самостоятельно.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это значит, что коммуникативная компетентность является одним из факторов успеха в любой сфере жизнедеятельности. Отсутствие элементарных навыков общения может привести к множеству конфликтов не только в коллективе при совместной деятельности, но и в семье. Чтобы быть успешным, нужно быть более активным в плане общения, социально компетентным, более адаптированным к социальной действительности, способным эффективно взаимодействовать и управлять процессами общения. </w:t>
      </w:r>
      <w:proofErr w:type="gramStart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 по</w:t>
      </w:r>
      <w:proofErr w:type="gramEnd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 образовательным стандартам теперь являются не только предметные, познавательные, регулятивные, но и коммуникативные УУД.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одним из наиболее эффективных способов формирования коммуникативных умений на уроках русского языка является, на мой взгляд, </w:t>
      </w:r>
      <w:proofErr w:type="gramStart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 групповой</w:t>
      </w:r>
      <w:proofErr w:type="gramEnd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деятельности, где ребенок вооружается навыками самостоятельности, становится в позицию исследователя, является равноправным участником обучения. Именно в групповой деятельности обучающийся учится спорить, отстаивать свое мнение, задавать вопросы, быть инициативным в получении новых знаний.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Групповая форма обучения - это форма организации деятельности, при которой на базе класса создаются небольшие рабочие группы для совместного выполнения учебного задания.</w:t>
      </w:r>
    </w:p>
    <w:p w:rsidR="009307C7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Этапы групповой работы </w:t>
      </w:r>
    </w:p>
    <w:p w:rsidR="009307C7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Постановка познавательной задачи. </w:t>
      </w:r>
    </w:p>
    <w:p w:rsidR="009307C7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2.Работа в группах </w:t>
      </w:r>
      <w:proofErr w:type="gramStart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( распределение</w:t>
      </w:r>
      <w:proofErr w:type="gramEnd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обязанностей, индивидуальная работа, совместное обсуждение результатов). </w:t>
      </w: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3. Рефлексия. Общий вывод о достижении поставленной задачи, оценка результативности работы.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Разделение класса на группы может проходить: по желанию учащихся случайным образом по определенному признаку по выбору лидера по выбору </w:t>
      </w:r>
      <w:proofErr w:type="gramStart"/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="009307C7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( ПРИВОЖУ</w:t>
      </w:r>
      <w:proofErr w:type="gramEnd"/>
      <w:r w:rsidR="009307C7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ПРИМЕРЫ)</w:t>
      </w:r>
    </w:p>
    <w:p w:rsidR="009307C7" w:rsidRPr="006F3790" w:rsidRDefault="00321CA4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групповой работы:</w:t>
      </w:r>
    </w:p>
    <w:p w:rsidR="009307C7" w:rsidRPr="006F3790" w:rsidRDefault="009050FB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парах</w:t>
      </w:r>
    </w:p>
    <w:p w:rsidR="009307C7" w:rsidRPr="006F3790" w:rsidRDefault="009050FB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Мозговой штурм </w:t>
      </w:r>
    </w:p>
    <w:p w:rsidR="009307C7" w:rsidRPr="006F3790" w:rsidRDefault="009307C7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Урок- игра</w:t>
      </w:r>
    </w:p>
    <w:p w:rsidR="009307C7" w:rsidRPr="006F3790" w:rsidRDefault="00321CA4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икторина </w:t>
      </w:r>
    </w:p>
    <w:p w:rsidR="009307C7" w:rsidRPr="006F3790" w:rsidRDefault="00321CA4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нсценировка</w:t>
      </w:r>
    </w:p>
    <w:p w:rsidR="009307C7" w:rsidRPr="006F3790" w:rsidRDefault="009050FB" w:rsidP="0032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 дискуссия</w:t>
      </w:r>
    </w:p>
    <w:p w:rsidR="009050FB" w:rsidRPr="006F3790" w:rsidRDefault="009050FB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особенностями организации групповой работы учащихся на уроке русского языка является следующее:</w:t>
      </w: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деление класса на группы для решения конкретных учебных задач в течение данного урока;</w:t>
      </w:r>
      <w:r w:rsidR="009307C7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( ПРИВОЖУ ПРИМЕРЫ)</w:t>
      </w: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</w:t>
      </w:r>
      <w:r w:rsidR="009307C7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(ПРИВОЖУ ПРИМЕРЫ)</w:t>
      </w: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задания в группе выполняются таким способом, который позволяет учитывать и оценивать индивидуальный вклад каждого члена группы;</w:t>
      </w:r>
      <w:r w:rsidR="009307C7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ПРИВОЖУ ПРИМЕРЫ)</w:t>
      </w: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группы, в зависимости от содержания и характера предстоящей работы.</w:t>
      </w:r>
    </w:p>
    <w:p w:rsidR="009307C7" w:rsidRPr="006F3790" w:rsidRDefault="009307C7" w:rsidP="00321CA4">
      <w:pPr>
        <w:shd w:val="clear" w:color="auto" w:fill="FFFFFF"/>
        <w:spacing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321CA4"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21CA4"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Р</w:t>
      </w:r>
      <w:r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абота в парах</w:t>
      </w:r>
    </w:p>
    <w:p w:rsidR="009307C7" w:rsidRPr="006F3790" w:rsidRDefault="009307C7" w:rsidP="00321CA4">
      <w:pPr>
        <w:shd w:val="clear" w:color="auto" w:fill="FFFFFF"/>
        <w:spacing w:line="373" w:lineRule="atLeast"/>
        <w:ind w:firstLine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Пара у доски выполняла задание. Остальные учащиеся наблюдали и оценивали: насколько верно и слаженно работала пара (соблюдение правил, использование знаков). В данном случае </w:t>
      </w:r>
      <w:proofErr w:type="gramStart"/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 непосредственно</w:t>
      </w:r>
      <w:proofErr w:type="gramEnd"/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руковожу парной работой: напоминаю, помогаю, исправляю ошибки.</w:t>
      </w:r>
    </w:p>
    <w:p w:rsidR="009307C7" w:rsidRPr="006F3790" w:rsidRDefault="009307C7" w:rsidP="00321CA4">
      <w:pPr>
        <w:shd w:val="clear" w:color="auto" w:fill="FFFFFF"/>
        <w:spacing w:line="373" w:lineRule="atLeast"/>
        <w:ind w:firstLine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 предлагаю поработать в парах всем детям в классе и постепенно перехожу к опосредованному руководству деятельностью пар при помощи памяток (так обеспечивалось повышение степени самостоятельности учащихся).</w:t>
      </w:r>
    </w:p>
    <w:p w:rsidR="00B674C2" w:rsidRDefault="00B674C2" w:rsidP="00321CA4">
      <w:pPr>
        <w:shd w:val="clear" w:color="auto" w:fill="FFFFFF"/>
        <w:spacing w:line="373" w:lineRule="atLeast"/>
        <w:ind w:firstLine="8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07C7" w:rsidRPr="006F3790" w:rsidRDefault="00321CA4" w:rsidP="00321CA4">
      <w:pPr>
        <w:shd w:val="clear" w:color="auto" w:fill="FFFFFF"/>
        <w:spacing w:line="373" w:lineRule="atLeast"/>
        <w:ind w:firstLine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Ф</w:t>
      </w:r>
      <w:r w:rsidR="009307C7"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ормирование групп</w:t>
      </w:r>
    </w:p>
    <w:p w:rsidR="009307C7" w:rsidRPr="006F3790" w:rsidRDefault="009307C7" w:rsidP="00321CA4">
      <w:pPr>
        <w:shd w:val="clear" w:color="auto" w:fill="FFFFFF"/>
        <w:spacing w:line="3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1-2 классе лучше всего делить детей на пары или тройки. В 3-4 классе чаще делить класс на группы по четыре человека. Лучше всего поместить в одну группу разнополых детей с разной успеваемостью. Надо дать детям почувствовать личную ответственность за то, как группа работает, и распределить роли. При формировании групп необходимо учитывать и психологическую совместимость детей, их симпатии (социометрия). (</w:t>
      </w: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ПРИВОЖУ ПРИМЕРЫ)</w:t>
      </w:r>
    </w:p>
    <w:p w:rsidR="009307C7" w:rsidRPr="006F3790" w:rsidRDefault="009307C7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0FB" w:rsidRPr="006F3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 в группе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не говорить всем сразу, а слушать отдельно каждого;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возражая или соглашаясь с другим, обращайся к говорящему лично: "Саша, ты не сказал, что…";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говори спокойно и ясно;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говори только по делу;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отвечай за свой участок работы и за общее дело;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каждый имеет право на свободный обмен мнениями;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проявляй терпимость к критике.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вежливо и доброжелательно общайся с партнерами;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        не смейся над </w:t>
      </w:r>
      <w:proofErr w:type="gramStart"/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ошибками  товарища</w:t>
      </w:r>
      <w:proofErr w:type="gramEnd"/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 к. каждый имеет «право на ошибку».</w:t>
      </w:r>
    </w:p>
    <w:p w:rsidR="009307C7" w:rsidRPr="006F3790" w:rsidRDefault="009307C7" w:rsidP="006F37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Оценивание выступления учителем проводится с учетом следующих критериев: </w:t>
      </w:r>
    </w:p>
    <w:p w:rsidR="009307C7" w:rsidRPr="006F3790" w:rsidRDefault="009307C7" w:rsidP="006F37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соблюдение правил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работа каждого члена группы</w:t>
      </w:r>
    </w:p>
    <w:p w:rsidR="009307C7" w:rsidRPr="006F3790" w:rsidRDefault="009307C7" w:rsidP="006F3790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полученный результат</w:t>
      </w:r>
    </w:p>
    <w:p w:rsidR="009050FB" w:rsidRPr="006F3790" w:rsidRDefault="009307C7" w:rsidP="006F37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(ПРИВОЖУ ПРИМЕРЫ)</w:t>
      </w:r>
    </w:p>
    <w:p w:rsidR="009307C7" w:rsidRPr="006F3790" w:rsidRDefault="009307C7" w:rsidP="006F37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Самооценка (рефлексия) пров</w:t>
      </w: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одится по следующим критериям: С</w:t>
      </w:r>
      <w:r w:rsidR="009050FB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одержательность и информативность</w:t>
      </w:r>
      <w:r w:rsidRPr="006F3790">
        <w:rPr>
          <w:color w:val="000000" w:themeColor="text1"/>
          <w:sz w:val="24"/>
          <w:szCs w:val="24"/>
        </w:rPr>
        <w:t xml:space="preserve"> </w:t>
      </w:r>
    </w:p>
    <w:p w:rsidR="009050FB" w:rsidRPr="006F3790" w:rsidRDefault="009050FB" w:rsidP="006F3790">
      <w:pPr>
        <w:pStyle w:val="a-t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F3790">
        <w:rPr>
          <w:color w:val="000000" w:themeColor="text1"/>
        </w:rPr>
        <w:t xml:space="preserve"> Логичность и убедительность </w:t>
      </w:r>
    </w:p>
    <w:p w:rsidR="009307C7" w:rsidRPr="006F3790" w:rsidRDefault="009307C7" w:rsidP="006F37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(ПРИВОЖУ ПРИМЕРЫ)</w:t>
      </w:r>
    </w:p>
    <w:p w:rsidR="009050FB" w:rsidRPr="006F3790" w:rsidRDefault="009050FB" w:rsidP="00321CA4">
      <w:pPr>
        <w:pStyle w:val="a-txt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F3790">
        <w:rPr>
          <w:color w:val="000000" w:themeColor="text1"/>
        </w:rPr>
        <w:t xml:space="preserve">Групповая работа на уроках русского языка: взаимопроверки и </w:t>
      </w:r>
      <w:proofErr w:type="spellStart"/>
      <w:r w:rsidRPr="006F3790">
        <w:rPr>
          <w:color w:val="000000" w:themeColor="text1"/>
        </w:rPr>
        <w:t>взаимодиктанты</w:t>
      </w:r>
      <w:proofErr w:type="spellEnd"/>
      <w:r w:rsidRPr="006F3790">
        <w:rPr>
          <w:color w:val="000000" w:themeColor="text1"/>
        </w:rPr>
        <w:t xml:space="preserve"> (при отработке правил орфографии); уроки повторительно-обобщающего характера (парная работа по комплексному анализу текста); тренировочные работы (работа в парах); практическая работа в парах; урок – викторина (по командам).</w:t>
      </w:r>
    </w:p>
    <w:p w:rsidR="009307C7" w:rsidRPr="006F3790" w:rsidRDefault="009307C7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="00321CA4"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Итак, можно сделать вывод, что при организации учебной деятельности по группам, каждый обучающийся вовлекается в учебный процесс, в систему, требующую от него, с одной стороны, самостоятельности и продвижения в своем темпе, а с другой, умения общаться, сотрудничать и решать учебные задачи. Можно не сомневаться, что подобная организация учебного процесса дает хорошие результаты, обеспечивает умственное развитие, а главное и самое ценное, развивает УУД.</w:t>
      </w:r>
    </w:p>
    <w:p w:rsidR="009307C7" w:rsidRPr="006F3790" w:rsidRDefault="009307C7" w:rsidP="00321C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РЕКОМЕНДАЦИИ: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Нельзя принуждать к общей работе детей, которые не хотят вместе работать;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Следует разрешить отсесть в другое место ученику, который хочет работать один;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Групповая работа должна занимать не более 15-20 минут в I – II классах, не более 20-30 минут – в III – IV классах;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Нельзя требовать в классе абсолютной тишины, так как дети должны обменяться мнениями, прежде чем представить «продукт» совместного труда. Пусть в классе существует условный сигнал, говорящий о превышении допустимого уровня шума (обыкновенный колокольчик);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- Нельзя наказывать детей лишением права участвовать в совместной работе.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Нельзя ожидать быстрых результатов, все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790">
        <w:rPr>
          <w:rFonts w:ascii="Times New Roman" w:hAnsi="Times New Roman" w:cs="Times New Roman"/>
          <w:color w:val="000000" w:themeColor="text1"/>
          <w:sz w:val="24"/>
          <w:szCs w:val="24"/>
        </w:rPr>
        <w:t>Это требует от учителя терпения и кропотливой работы.</w:t>
      </w: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7C7" w:rsidRPr="006F3790" w:rsidRDefault="009307C7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0FB" w:rsidRPr="006F3790" w:rsidRDefault="009050FB" w:rsidP="00321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0FB" w:rsidRPr="006F3790" w:rsidRDefault="009050FB" w:rsidP="00321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0FB" w:rsidRPr="006F3790" w:rsidSect="00EE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B1B"/>
    <w:multiLevelType w:val="hybridMultilevel"/>
    <w:tmpl w:val="CAD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050FB"/>
    <w:rsid w:val="00321CA4"/>
    <w:rsid w:val="006F3790"/>
    <w:rsid w:val="009050FB"/>
    <w:rsid w:val="009307C7"/>
    <w:rsid w:val="00B674C2"/>
    <w:rsid w:val="00E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A5FF-11AA-4F51-BBBE-AAB6F10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0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1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2017-10-10T11:02:00Z</cp:lastPrinted>
  <dcterms:created xsi:type="dcterms:W3CDTF">2017-10-08T13:03:00Z</dcterms:created>
  <dcterms:modified xsi:type="dcterms:W3CDTF">2017-10-10T11:02:00Z</dcterms:modified>
</cp:coreProperties>
</file>